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3A25F" w14:textId="77E34CCC" w:rsidR="00235A41" w:rsidRPr="00A24902" w:rsidRDefault="00235A41" w:rsidP="00235A41">
      <w:pPr>
        <w:autoSpaceDE w:val="0"/>
        <w:autoSpaceDN w:val="0"/>
        <w:adjustRightInd w:val="0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ANEXO V</w:t>
      </w:r>
      <w:r w:rsidR="006C004E">
        <w:rPr>
          <w:rFonts w:ascii="Garamond" w:hAnsi="Garamond" w:cs="Arial"/>
          <w:b/>
          <w:sz w:val="22"/>
          <w:szCs w:val="22"/>
        </w:rPr>
        <w:t>I</w:t>
      </w:r>
      <w:bookmarkStart w:id="0" w:name="_GoBack"/>
      <w:bookmarkEnd w:id="0"/>
      <w:r>
        <w:rPr>
          <w:rFonts w:ascii="Garamond" w:hAnsi="Garamond" w:cs="Arial"/>
          <w:b/>
          <w:sz w:val="22"/>
          <w:szCs w:val="22"/>
        </w:rPr>
        <w:t>I: CERTIFICADO FIN DE ACTIVIDAD</w:t>
      </w:r>
    </w:p>
    <w:p w14:paraId="14E909D4" w14:textId="77777777" w:rsidR="00235A41" w:rsidRPr="00A24902" w:rsidRDefault="00235A41" w:rsidP="00235A41">
      <w:pPr>
        <w:autoSpaceDE w:val="0"/>
        <w:autoSpaceDN w:val="0"/>
        <w:adjustRightInd w:val="0"/>
        <w:rPr>
          <w:rFonts w:ascii="Garamond" w:hAnsi="Garamond" w:cs="Arial"/>
          <w:b/>
          <w:sz w:val="22"/>
          <w:szCs w:val="22"/>
        </w:rPr>
      </w:pPr>
    </w:p>
    <w:p w14:paraId="4B2AD265" w14:textId="77777777" w:rsidR="00235A41" w:rsidRPr="00A24902" w:rsidRDefault="00235A41" w:rsidP="00235A41">
      <w:pPr>
        <w:autoSpaceDE w:val="0"/>
        <w:autoSpaceDN w:val="0"/>
        <w:adjustRightInd w:val="0"/>
        <w:rPr>
          <w:rFonts w:ascii="Garamond" w:hAnsi="Garamond" w:cs="Arial"/>
          <w:sz w:val="22"/>
          <w:szCs w:val="22"/>
        </w:rPr>
      </w:pPr>
      <w:r w:rsidRPr="00A24902">
        <w:rPr>
          <w:rFonts w:ascii="Garamond" w:hAnsi="Garamond" w:cs="Arial"/>
          <w:sz w:val="22"/>
          <w:szCs w:val="22"/>
        </w:rPr>
        <w:t>Nombre de la institución: …………………………………………………………………………………………………………</w:t>
      </w:r>
    </w:p>
    <w:p w14:paraId="44D6585D" w14:textId="77777777" w:rsidR="00235A41" w:rsidRPr="00A24902" w:rsidRDefault="00235A41" w:rsidP="00235A41">
      <w:pPr>
        <w:autoSpaceDE w:val="0"/>
        <w:autoSpaceDN w:val="0"/>
        <w:adjustRightInd w:val="0"/>
        <w:rPr>
          <w:rFonts w:ascii="Garamond" w:hAnsi="Garamond" w:cs="Arial"/>
          <w:sz w:val="22"/>
          <w:szCs w:val="22"/>
        </w:rPr>
      </w:pPr>
    </w:p>
    <w:p w14:paraId="6E08C24C" w14:textId="77777777" w:rsidR="00235A41" w:rsidRPr="00A24902" w:rsidRDefault="00235A41" w:rsidP="00235A41">
      <w:pPr>
        <w:autoSpaceDE w:val="0"/>
        <w:autoSpaceDN w:val="0"/>
        <w:adjustRightInd w:val="0"/>
        <w:rPr>
          <w:rFonts w:ascii="Garamond" w:hAnsi="Garamond" w:cs="Arial"/>
          <w:sz w:val="22"/>
          <w:szCs w:val="22"/>
        </w:rPr>
      </w:pPr>
    </w:p>
    <w:p w14:paraId="6112C7A2" w14:textId="77777777" w:rsidR="00235A41" w:rsidRPr="00A24902" w:rsidRDefault="00235A41" w:rsidP="00235A41">
      <w:pPr>
        <w:autoSpaceDE w:val="0"/>
        <w:autoSpaceDN w:val="0"/>
        <w:adjustRightInd w:val="0"/>
        <w:rPr>
          <w:rFonts w:ascii="Garamond" w:hAnsi="Garamond" w:cs="Arial"/>
          <w:sz w:val="22"/>
          <w:szCs w:val="22"/>
        </w:rPr>
      </w:pPr>
      <w:r w:rsidRPr="00A24902">
        <w:rPr>
          <w:rFonts w:ascii="Garamond" w:hAnsi="Garamond" w:cs="Arial"/>
          <w:sz w:val="22"/>
          <w:szCs w:val="22"/>
        </w:rPr>
        <w:t xml:space="preserve"> </w:t>
      </w:r>
    </w:p>
    <w:p w14:paraId="28816C97" w14:textId="77777777" w:rsidR="00235A41" w:rsidRPr="00A24902" w:rsidRDefault="00235A41" w:rsidP="00235A41">
      <w:pPr>
        <w:autoSpaceDE w:val="0"/>
        <w:autoSpaceDN w:val="0"/>
        <w:adjustRightInd w:val="0"/>
        <w:rPr>
          <w:rFonts w:ascii="Garamond" w:hAnsi="Garamond" w:cs="Arial"/>
          <w:sz w:val="22"/>
          <w:szCs w:val="22"/>
        </w:rPr>
      </w:pPr>
      <w:r w:rsidRPr="00A24902">
        <w:rPr>
          <w:rFonts w:ascii="Garamond" w:hAnsi="Garamond" w:cs="Arial"/>
          <w:sz w:val="22"/>
          <w:szCs w:val="22"/>
        </w:rPr>
        <w:t>CERTIFICA QUE:</w:t>
      </w:r>
    </w:p>
    <w:p w14:paraId="082FB56D" w14:textId="77777777" w:rsidR="00235A41" w:rsidRPr="00A24902" w:rsidRDefault="00235A41" w:rsidP="00235A41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294FBE89" w14:textId="77777777" w:rsidR="00235A41" w:rsidRPr="00A24902" w:rsidRDefault="00235A41" w:rsidP="00235A41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734D607D" w14:textId="77777777" w:rsidR="00235A41" w:rsidRPr="00A24902" w:rsidRDefault="00235A41" w:rsidP="00235A41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7A7B89A0" w14:textId="77777777" w:rsidR="00235A41" w:rsidRPr="00A24902" w:rsidRDefault="00235A41" w:rsidP="00235A41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  <w:r w:rsidRPr="00A24902">
        <w:rPr>
          <w:rFonts w:ascii="Garamond" w:hAnsi="Garamond" w:cs="Arial"/>
          <w:sz w:val="22"/>
          <w:szCs w:val="22"/>
        </w:rPr>
        <w:t>D/Dña.: ……………………………………………………………………</w:t>
      </w:r>
      <w:proofErr w:type="gramStart"/>
      <w:r w:rsidRPr="00A24902">
        <w:rPr>
          <w:rFonts w:ascii="Garamond" w:hAnsi="Garamond" w:cs="Arial"/>
          <w:sz w:val="22"/>
          <w:szCs w:val="22"/>
        </w:rPr>
        <w:t>…....</w:t>
      </w:r>
      <w:proofErr w:type="gramEnd"/>
      <w:r w:rsidRPr="00A24902">
        <w:rPr>
          <w:rFonts w:ascii="Garamond" w:hAnsi="Garamond" w:cs="Arial"/>
          <w:sz w:val="22"/>
          <w:szCs w:val="22"/>
        </w:rPr>
        <w:t xml:space="preserve">., con DNI/Pasaporte: ………………, </w:t>
      </w:r>
      <w:r>
        <w:rPr>
          <w:rFonts w:ascii="Garamond" w:hAnsi="Garamond" w:cs="Arial"/>
          <w:sz w:val="22"/>
          <w:szCs w:val="22"/>
        </w:rPr>
        <w:t xml:space="preserve">estudiante </w:t>
      </w:r>
      <w:r w:rsidRPr="00A24902">
        <w:rPr>
          <w:rFonts w:ascii="Garamond" w:hAnsi="Garamond" w:cs="Arial"/>
          <w:sz w:val="22"/>
          <w:szCs w:val="22"/>
        </w:rPr>
        <w:t>de la Universidad de Granada comenzó sus prácticas en la institución que represento el día ….. /….. /…..</w:t>
      </w:r>
    </w:p>
    <w:p w14:paraId="705BC6D1" w14:textId="77777777" w:rsidR="00235A41" w:rsidRPr="00A24902" w:rsidRDefault="00235A41" w:rsidP="00235A41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0BE73E55" w14:textId="77777777" w:rsidR="00235A41" w:rsidRPr="00A24902" w:rsidRDefault="00235A41" w:rsidP="00235A41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414F06D7" w14:textId="77777777" w:rsidR="00235A41" w:rsidRPr="00A24902" w:rsidRDefault="00235A41" w:rsidP="00235A41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0FC63648" w14:textId="77777777" w:rsidR="00235A41" w:rsidRPr="00A24902" w:rsidRDefault="00235A41" w:rsidP="00235A41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421D2945" w14:textId="77777777" w:rsidR="00235A41" w:rsidRPr="00A24902" w:rsidRDefault="00235A41" w:rsidP="00235A41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73C50FFC" w14:textId="77777777" w:rsidR="00235A41" w:rsidRPr="00A24902" w:rsidRDefault="00235A41" w:rsidP="00235A41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  <w:r w:rsidRPr="00A24902">
        <w:rPr>
          <w:rFonts w:ascii="Garamond" w:hAnsi="Garamond" w:cs="Arial"/>
          <w:sz w:val="22"/>
          <w:szCs w:val="22"/>
        </w:rPr>
        <w:t>Fecha:</w:t>
      </w:r>
    </w:p>
    <w:p w14:paraId="6A03212B" w14:textId="77777777" w:rsidR="00235A41" w:rsidRPr="00A24902" w:rsidRDefault="00235A41" w:rsidP="00235A41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151C5ABF" w14:textId="77777777" w:rsidR="00235A41" w:rsidRPr="00A24902" w:rsidRDefault="00235A41" w:rsidP="00235A41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  <w:r w:rsidRPr="00A24902">
        <w:rPr>
          <w:rFonts w:ascii="Garamond" w:hAnsi="Garamond" w:cs="Arial"/>
          <w:sz w:val="22"/>
          <w:szCs w:val="22"/>
        </w:rPr>
        <w:t>Firma y sello:</w:t>
      </w:r>
    </w:p>
    <w:p w14:paraId="7BD208FB" w14:textId="77777777" w:rsidR="00235A41" w:rsidRPr="00A24902" w:rsidRDefault="00235A41" w:rsidP="00235A41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43AF7CD8" w14:textId="77777777" w:rsidR="00235A41" w:rsidRPr="00A24902" w:rsidRDefault="00235A41" w:rsidP="00235A41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3E554775" w14:textId="77777777" w:rsidR="00235A41" w:rsidRPr="00A24902" w:rsidRDefault="00235A41" w:rsidP="00235A41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68A316F0" w14:textId="77777777" w:rsidR="00235A41" w:rsidRPr="00A24902" w:rsidRDefault="00235A41" w:rsidP="00235A41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53B3E14F" w14:textId="77777777" w:rsidR="00235A41" w:rsidRPr="00A24902" w:rsidRDefault="00235A41" w:rsidP="00235A41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36D771A9" w14:textId="77777777" w:rsidR="00235A41" w:rsidRPr="00A24902" w:rsidRDefault="00235A41" w:rsidP="00235A41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023031B2" w14:textId="77777777" w:rsidR="00235A41" w:rsidRDefault="00235A41" w:rsidP="00235A41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  <w:r w:rsidRPr="00A24902">
        <w:rPr>
          <w:rFonts w:ascii="Garamond" w:hAnsi="Garamond" w:cs="Arial"/>
          <w:sz w:val="22"/>
          <w:szCs w:val="22"/>
        </w:rPr>
        <w:t xml:space="preserve">Nombre del/la representante legal que firma: </w:t>
      </w:r>
    </w:p>
    <w:p w14:paraId="0DEF3037" w14:textId="77777777" w:rsidR="00235A41" w:rsidRPr="00A24902" w:rsidRDefault="00235A41" w:rsidP="00235A41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  <w:r w:rsidRPr="00A24902">
        <w:rPr>
          <w:rFonts w:ascii="Garamond" w:hAnsi="Garamond" w:cs="Arial"/>
          <w:sz w:val="22"/>
          <w:szCs w:val="22"/>
        </w:rPr>
        <w:t>……………………………………………………………………</w:t>
      </w:r>
    </w:p>
    <w:p w14:paraId="2C196A74" w14:textId="77777777" w:rsidR="00235A41" w:rsidRPr="00A24902" w:rsidRDefault="00235A41" w:rsidP="00235A41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66159EA8" w14:textId="77777777" w:rsidR="00235A41" w:rsidRDefault="00235A41" w:rsidP="00235A41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  <w:r w:rsidRPr="00A24902">
        <w:rPr>
          <w:rFonts w:ascii="Garamond" w:hAnsi="Garamond" w:cs="Arial"/>
          <w:sz w:val="22"/>
          <w:szCs w:val="22"/>
        </w:rPr>
        <w:t xml:space="preserve">Cargo en la institución de acogida: </w:t>
      </w:r>
    </w:p>
    <w:p w14:paraId="66748DE9" w14:textId="77777777" w:rsidR="00235A41" w:rsidRPr="00A24902" w:rsidRDefault="00235A41" w:rsidP="00235A41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  <w:r w:rsidRPr="00A24902">
        <w:rPr>
          <w:rFonts w:ascii="Garamond" w:hAnsi="Garamond" w:cs="Arial"/>
          <w:sz w:val="22"/>
          <w:szCs w:val="22"/>
        </w:rPr>
        <w:t>……………………………………………………………………………….</w:t>
      </w:r>
    </w:p>
    <w:p w14:paraId="20751FA7" w14:textId="77777777" w:rsidR="00235A41" w:rsidRPr="00A24902" w:rsidRDefault="00235A41" w:rsidP="00235A41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6786"/>
      </w:tblGrid>
      <w:tr w:rsidR="00235A41" w:rsidRPr="00920D20" w14:paraId="29C4BD61" w14:textId="77777777" w:rsidTr="0000187F">
        <w:tc>
          <w:tcPr>
            <w:tcW w:w="9020" w:type="dxa"/>
            <w:gridSpan w:val="2"/>
            <w:shd w:val="clear" w:color="auto" w:fill="A6A6A6"/>
          </w:tcPr>
          <w:p w14:paraId="484C14BF" w14:textId="77777777" w:rsidR="00235A41" w:rsidRPr="00920D20" w:rsidRDefault="00235A41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Información básica sobre protección de datos</w:t>
            </w:r>
          </w:p>
        </w:tc>
      </w:tr>
      <w:tr w:rsidR="00235A41" w:rsidRPr="00920D20" w14:paraId="1040DE37" w14:textId="77777777" w:rsidTr="0000187F">
        <w:tc>
          <w:tcPr>
            <w:tcW w:w="1809" w:type="dxa"/>
            <w:shd w:val="clear" w:color="auto" w:fill="BFBFBF"/>
          </w:tcPr>
          <w:p w14:paraId="7BA1EB7B" w14:textId="77777777" w:rsidR="00235A41" w:rsidRPr="00920D20" w:rsidRDefault="00235A41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Responsable</w:t>
            </w:r>
          </w:p>
        </w:tc>
        <w:tc>
          <w:tcPr>
            <w:tcW w:w="7211" w:type="dxa"/>
            <w:shd w:val="clear" w:color="auto" w:fill="auto"/>
          </w:tcPr>
          <w:p w14:paraId="0DD3C533" w14:textId="77777777" w:rsidR="00235A41" w:rsidRPr="006135FB" w:rsidRDefault="00235A41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>UNIVERSIDAD DE GRANADA</w:t>
            </w:r>
          </w:p>
        </w:tc>
      </w:tr>
      <w:tr w:rsidR="00235A41" w:rsidRPr="00920D20" w14:paraId="1A60736D" w14:textId="77777777" w:rsidTr="0000187F">
        <w:tc>
          <w:tcPr>
            <w:tcW w:w="1809" w:type="dxa"/>
            <w:shd w:val="clear" w:color="auto" w:fill="BFBFBF"/>
          </w:tcPr>
          <w:p w14:paraId="2399AFA9" w14:textId="77777777" w:rsidR="00235A41" w:rsidRPr="00920D20" w:rsidRDefault="00235A41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Finalidad</w:t>
            </w:r>
          </w:p>
        </w:tc>
        <w:tc>
          <w:tcPr>
            <w:tcW w:w="7211" w:type="dxa"/>
            <w:shd w:val="clear" w:color="auto" w:fill="auto"/>
          </w:tcPr>
          <w:p w14:paraId="59F4AB67" w14:textId="77777777" w:rsidR="00235A41" w:rsidRPr="006135FB" w:rsidRDefault="00235A41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>
              <w:rPr>
                <w:rFonts w:ascii="Garamond" w:hAnsi="Garamond" w:cs="Arial"/>
                <w:sz w:val="16"/>
                <w:szCs w:val="16"/>
                <w:lang w:eastAsia="ar-SA"/>
              </w:rPr>
              <w:t>Justificación</w:t>
            </w:r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 de ayuda económica para la realización del TFG/TFM/PFC </w:t>
            </w:r>
          </w:p>
        </w:tc>
      </w:tr>
      <w:tr w:rsidR="00235A41" w:rsidRPr="00920D20" w14:paraId="27D9602D" w14:textId="77777777" w:rsidTr="0000187F">
        <w:tc>
          <w:tcPr>
            <w:tcW w:w="1809" w:type="dxa"/>
            <w:shd w:val="clear" w:color="auto" w:fill="BFBFBF"/>
          </w:tcPr>
          <w:p w14:paraId="0138CA62" w14:textId="77777777" w:rsidR="00235A41" w:rsidRPr="00920D20" w:rsidRDefault="00235A41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Legitimación</w:t>
            </w:r>
          </w:p>
        </w:tc>
        <w:tc>
          <w:tcPr>
            <w:tcW w:w="7211" w:type="dxa"/>
            <w:shd w:val="clear" w:color="auto" w:fill="auto"/>
          </w:tcPr>
          <w:p w14:paraId="7AB8C466" w14:textId="77777777" w:rsidR="00235A41" w:rsidRPr="006135FB" w:rsidRDefault="00235A41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Art. 6.1. e) RGPD: Cumplimiento de una misión realizada en interés </w:t>
            </w:r>
            <w:proofErr w:type="gramStart"/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>público  o</w:t>
            </w:r>
            <w:proofErr w:type="gramEnd"/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 en el ejercicio de poderes públicos conferidos al responsable del tratamiento.</w:t>
            </w:r>
          </w:p>
          <w:p w14:paraId="1D53831B" w14:textId="77777777" w:rsidR="00235A41" w:rsidRPr="006135FB" w:rsidRDefault="00235A41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>Art. 9.2. a) RGPD: El interesado dio su consentimiento explícito para el tratamiento de categorías de especiales de datos.</w:t>
            </w:r>
          </w:p>
        </w:tc>
      </w:tr>
      <w:tr w:rsidR="00235A41" w:rsidRPr="00920D20" w14:paraId="4B0A2C01" w14:textId="77777777" w:rsidTr="0000187F">
        <w:tc>
          <w:tcPr>
            <w:tcW w:w="1809" w:type="dxa"/>
            <w:shd w:val="clear" w:color="auto" w:fill="BFBFBF"/>
          </w:tcPr>
          <w:p w14:paraId="594B6F1E" w14:textId="77777777" w:rsidR="00235A41" w:rsidRPr="00920D20" w:rsidRDefault="00235A41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Destinatarios</w:t>
            </w:r>
          </w:p>
        </w:tc>
        <w:tc>
          <w:tcPr>
            <w:tcW w:w="7211" w:type="dxa"/>
            <w:shd w:val="clear" w:color="auto" w:fill="auto"/>
          </w:tcPr>
          <w:p w14:paraId="3DF2CAC2" w14:textId="77777777" w:rsidR="00235A41" w:rsidRPr="006135FB" w:rsidRDefault="00235A41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Se prevén cesiones o comunicaciones de datos Organismos Públicos nacionales de cooperación y/o educación </w:t>
            </w:r>
            <w:proofErr w:type="gramStart"/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>superior,  otras</w:t>
            </w:r>
            <w:proofErr w:type="gramEnd"/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 instituciones internacionales de los mismos ámbitos y </w:t>
            </w:r>
            <w:proofErr w:type="spellStart"/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>ONGDs</w:t>
            </w:r>
            <w:proofErr w:type="spellEnd"/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 españolas y extranjeras.</w:t>
            </w:r>
          </w:p>
          <w:p w14:paraId="26594DCB" w14:textId="77777777" w:rsidR="00235A41" w:rsidRPr="006135FB" w:rsidRDefault="00235A41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>Se prevé su publicación en la página web de la Universidad de Granada.</w:t>
            </w:r>
          </w:p>
        </w:tc>
      </w:tr>
      <w:tr w:rsidR="00235A41" w:rsidRPr="00920D20" w14:paraId="39F9F23F" w14:textId="77777777" w:rsidTr="0000187F">
        <w:tc>
          <w:tcPr>
            <w:tcW w:w="1809" w:type="dxa"/>
            <w:shd w:val="clear" w:color="auto" w:fill="BFBFBF"/>
          </w:tcPr>
          <w:p w14:paraId="6046F23C" w14:textId="77777777" w:rsidR="00235A41" w:rsidRPr="00920D20" w:rsidRDefault="00235A41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Derechos</w:t>
            </w:r>
          </w:p>
        </w:tc>
        <w:tc>
          <w:tcPr>
            <w:tcW w:w="7211" w:type="dxa"/>
            <w:shd w:val="clear" w:color="auto" w:fill="auto"/>
          </w:tcPr>
          <w:p w14:paraId="1CC7D9C4" w14:textId="77777777" w:rsidR="00235A41" w:rsidRPr="006135FB" w:rsidRDefault="00235A41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>Tiene derecho a solicitar el acceso, oposición, rectificación, supresión o limitación del tratamiento de sus datos, tal y como se explica en la información adicional.</w:t>
            </w:r>
          </w:p>
        </w:tc>
      </w:tr>
      <w:tr w:rsidR="00235A41" w:rsidRPr="00920D20" w14:paraId="44E814C8" w14:textId="77777777" w:rsidTr="0000187F">
        <w:tc>
          <w:tcPr>
            <w:tcW w:w="1809" w:type="dxa"/>
            <w:shd w:val="clear" w:color="auto" w:fill="BFBFBF"/>
          </w:tcPr>
          <w:p w14:paraId="44CF1DA6" w14:textId="77777777" w:rsidR="00235A41" w:rsidRPr="00920D20" w:rsidRDefault="00235A41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Información Adicional</w:t>
            </w:r>
          </w:p>
        </w:tc>
        <w:tc>
          <w:tcPr>
            <w:tcW w:w="7211" w:type="dxa"/>
            <w:shd w:val="clear" w:color="auto" w:fill="auto"/>
          </w:tcPr>
          <w:p w14:paraId="58B13D13" w14:textId="77777777" w:rsidR="00235A41" w:rsidRPr="006135FB" w:rsidRDefault="00235A41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La información adicional en el siguiente enlace </w:t>
            </w:r>
          </w:p>
          <w:p w14:paraId="2280DE97" w14:textId="77777777" w:rsidR="00235A41" w:rsidRPr="006135FB" w:rsidRDefault="00235A41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 </w:t>
            </w:r>
            <w:hyperlink r:id="rId7" w:history="1">
              <w:r w:rsidRPr="006135FB">
                <w:rPr>
                  <w:rStyle w:val="Hipervnculo"/>
                  <w:rFonts w:ascii="Garamond" w:hAnsi="Garamond" w:cs="Arial"/>
                  <w:sz w:val="16"/>
                  <w:szCs w:val="16"/>
                  <w:lang w:eastAsia="ar-SA"/>
                </w:rPr>
                <w:t>http://secretariageneral.ugr.es/pages/proteccion_datos/leyendas-informativas/_img/cooperacionyvoluntariado/</w:t>
              </w:r>
            </w:hyperlink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! </w:t>
            </w:r>
          </w:p>
        </w:tc>
      </w:tr>
    </w:tbl>
    <w:p w14:paraId="3819E3B9" w14:textId="314BDE04" w:rsidR="00755F08" w:rsidRPr="00235A41" w:rsidRDefault="00755F08" w:rsidP="00235A41"/>
    <w:sectPr w:rsidR="00755F08" w:rsidRPr="00235A41" w:rsidSect="002421CA">
      <w:headerReference w:type="default" r:id="rId8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EC62B" w14:textId="77777777" w:rsidR="002421CA" w:rsidRDefault="002421CA" w:rsidP="002421CA">
      <w:r>
        <w:separator/>
      </w:r>
    </w:p>
  </w:endnote>
  <w:endnote w:type="continuationSeparator" w:id="0">
    <w:p w14:paraId="798DFF83" w14:textId="77777777" w:rsidR="002421CA" w:rsidRDefault="002421CA" w:rsidP="0024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15271" w14:textId="77777777" w:rsidR="002421CA" w:rsidRDefault="002421CA" w:rsidP="002421CA">
      <w:r>
        <w:separator/>
      </w:r>
    </w:p>
  </w:footnote>
  <w:footnote w:type="continuationSeparator" w:id="0">
    <w:p w14:paraId="1F573D65" w14:textId="77777777" w:rsidR="002421CA" w:rsidRDefault="002421CA" w:rsidP="00242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A56FF" w14:textId="77777777" w:rsidR="002421CA" w:rsidRDefault="002421CA" w:rsidP="002421CA">
    <w:pPr>
      <w:pStyle w:val="Encabezado"/>
      <w:tabs>
        <w:tab w:val="clear" w:pos="4252"/>
        <w:tab w:val="clear" w:pos="8504"/>
        <w:tab w:val="left" w:pos="4307"/>
        <w:tab w:val="left" w:pos="772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AFD047" wp14:editId="06D606D1">
              <wp:simplePos x="0" y="0"/>
              <wp:positionH relativeFrom="column">
                <wp:posOffset>-595078</wp:posOffset>
              </wp:positionH>
              <wp:positionV relativeFrom="paragraph">
                <wp:posOffset>657142</wp:posOffset>
              </wp:positionV>
              <wp:extent cx="7198995" cy="611505"/>
              <wp:effectExtent l="3175" t="0" r="0" b="190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8995" cy="61150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6CCBE4" w14:textId="77777777" w:rsidR="002421CA" w:rsidRPr="00A54E4A" w:rsidRDefault="002421CA" w:rsidP="002421CA">
                          <w:pPr>
                            <w:pStyle w:val="HTMLconformatoprevio"/>
                            <w:jc w:val="center"/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</w:pPr>
                          <w:r w:rsidRPr="006E7C9C"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</w:rPr>
                            <w:t xml:space="preserve">CONVOCATORIA DE AYUDAS PARA EL DESPLAZAMIENTO INTERNACIONAL PARA LA REALIZACIÓN DEL PRÁCTICUM O ACTIVIDADES CONDUCENTES A LA ELABORACIÓN DE TFG/TFM EN PROYECTOS DE COOPERACIÓN AL DESARROLLO. </w:t>
                          </w:r>
                          <w:r w:rsidRPr="00A54E4A"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  <w:t xml:space="preserve">CURSO </w:t>
                          </w:r>
                          <w:r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  <w:t>21</w:t>
                          </w:r>
                          <w:r w:rsidRPr="00A54E4A"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  <w:t>/2</w:t>
                          </w:r>
                          <w:r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  <w:t>2</w:t>
                          </w:r>
                        </w:p>
                        <w:p w14:paraId="3CD6D760" w14:textId="77777777" w:rsidR="002421CA" w:rsidRPr="006E7C9C" w:rsidRDefault="002421CA" w:rsidP="002421CA">
                          <w:pPr>
                            <w:pStyle w:val="HTMLconformatoprevio"/>
                            <w:jc w:val="center"/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u w:val="single"/>
                            </w:rPr>
                          </w:pPr>
                        </w:p>
                        <w:p w14:paraId="191146C8" w14:textId="77777777" w:rsidR="002421CA" w:rsidRPr="00312D86" w:rsidRDefault="002421CA" w:rsidP="002421CA">
                          <w:pPr>
                            <w:pStyle w:val="HTMLconformatoprevio"/>
                            <w:jc w:val="center"/>
                            <w:rPr>
                              <w:rFonts w:ascii="Garamond" w:hAnsi="Garamond" w:cs="Arial"/>
                              <w:b/>
                              <w:bCs/>
                              <w:sz w:val="22"/>
                              <w:szCs w:val="22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FD04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46.85pt;margin-top:51.75pt;width:566.85pt;height:4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" fillcolor="yellow" stroked="f">
              <v:textbox>
                <w:txbxContent>
                  <w:p w14:paraId="646CCBE4" w14:textId="77777777" w:rsidR="002421CA" w:rsidRPr="00A54E4A" w:rsidRDefault="002421CA" w:rsidP="002421CA">
                    <w:pPr>
                      <w:pStyle w:val="HTMLconformatoprevio"/>
                      <w:jc w:val="center"/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</w:pPr>
                    <w:r w:rsidRPr="006E7C9C">
                      <w:rPr>
                        <w:rFonts w:ascii="Garamond" w:hAnsi="Garamond" w:cs="Arial"/>
                        <w:b/>
                        <w:sz w:val="22"/>
                        <w:szCs w:val="22"/>
                      </w:rPr>
                      <w:t xml:space="preserve">CONVOCATORIA DE AYUDAS PARA EL DESPLAZAMIENTO INTERNACIONAL PARA LA REALIZACIÓN DEL PRÁCTICUM O ACTIVIDADES CONDUCENTES A LA ELABORACIÓN DE TFG/TFM EN PROYECTOS DE COOPERACIÓN AL DESARROLLO. </w:t>
                    </w:r>
                    <w:r w:rsidRPr="00A54E4A"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  <w:t xml:space="preserve">CURSO </w:t>
                    </w:r>
                    <w:r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  <w:t>21</w:t>
                    </w:r>
                    <w:r w:rsidRPr="00A54E4A"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  <w:t>/2</w:t>
                    </w:r>
                    <w:r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  <w:t>2</w:t>
                    </w:r>
                  </w:p>
                  <w:p w14:paraId="3CD6D760" w14:textId="77777777" w:rsidR="002421CA" w:rsidRPr="006E7C9C" w:rsidRDefault="002421CA" w:rsidP="002421CA">
                    <w:pPr>
                      <w:pStyle w:val="HTMLconformatoprevio"/>
                      <w:jc w:val="center"/>
                      <w:rPr>
                        <w:rFonts w:ascii="Garamond" w:hAnsi="Garamond" w:cs="Arial"/>
                        <w:b/>
                        <w:sz w:val="22"/>
                        <w:szCs w:val="22"/>
                        <w:u w:val="single"/>
                      </w:rPr>
                    </w:pPr>
                  </w:p>
                  <w:p w14:paraId="191146C8" w14:textId="77777777" w:rsidR="002421CA" w:rsidRPr="00312D86" w:rsidRDefault="002421CA" w:rsidP="002421CA">
                    <w:pPr>
                      <w:pStyle w:val="HTMLconformatoprevio"/>
                      <w:jc w:val="center"/>
                      <w:rPr>
                        <w:rFonts w:ascii="Garamond" w:hAnsi="Garamond" w:cs="Arial"/>
                        <w:b/>
                        <w:bCs/>
                        <w:sz w:val="22"/>
                        <w:szCs w:val="22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BD03D4A" wp14:editId="5ECC3704">
          <wp:simplePos x="0" y="0"/>
          <wp:positionH relativeFrom="column">
            <wp:posOffset>3774274</wp:posOffset>
          </wp:positionH>
          <wp:positionV relativeFrom="paragraph">
            <wp:posOffset>-315567</wp:posOffset>
          </wp:positionV>
          <wp:extent cx="2143125" cy="762000"/>
          <wp:effectExtent l="0" t="0" r="9525" b="0"/>
          <wp:wrapTight wrapText="bothSides">
            <wp:wrapPolygon edited="0">
              <wp:start x="0" y="0"/>
              <wp:lineTo x="0" y="21060"/>
              <wp:lineTo x="21504" y="21060"/>
              <wp:lineTo x="21504" y="0"/>
              <wp:lineTo x="0" y="0"/>
            </wp:wrapPolygon>
          </wp:wrapTight>
          <wp:docPr id="28" name="Imagen 28" descr="S:\rec_cicode\LOGOS_OK\AACID2021\Logo_AACID_aNDALUCIA_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2" descr="S:\rec_cicode\LOGOS_OK\AACID2021\Logo_AACID_aNDALUCIA_positi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666" b="37778"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B678D50" wp14:editId="2EA50F61">
          <wp:simplePos x="0" y="0"/>
          <wp:positionH relativeFrom="margin">
            <wp:posOffset>191328</wp:posOffset>
          </wp:positionH>
          <wp:positionV relativeFrom="paragraph">
            <wp:posOffset>-339035</wp:posOffset>
          </wp:positionV>
          <wp:extent cx="2019300" cy="921385"/>
          <wp:effectExtent l="0" t="0" r="0" b="0"/>
          <wp:wrapTopAndBottom/>
          <wp:docPr id="29" name="Imagen 29" descr="MARCA VINT-gradación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3" descr="MARCA VINT-gradación-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F085C"/>
    <w:multiLevelType w:val="hybridMultilevel"/>
    <w:tmpl w:val="78608A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363E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2BA9"/>
    <w:multiLevelType w:val="hybridMultilevel"/>
    <w:tmpl w:val="A69C59F4"/>
    <w:lvl w:ilvl="0" w:tplc="EBACCF00">
      <w:numFmt w:val="bullet"/>
      <w:lvlText w:val="-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96640E"/>
    <w:multiLevelType w:val="hybridMultilevel"/>
    <w:tmpl w:val="626AEB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C0D1C"/>
    <w:multiLevelType w:val="hybridMultilevel"/>
    <w:tmpl w:val="4CA48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E4B8C"/>
    <w:multiLevelType w:val="hybridMultilevel"/>
    <w:tmpl w:val="4718F230"/>
    <w:lvl w:ilvl="0" w:tplc="C8A853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CA"/>
    <w:rsid w:val="00026AC8"/>
    <w:rsid w:val="000B0FA8"/>
    <w:rsid w:val="00235A41"/>
    <w:rsid w:val="002421CA"/>
    <w:rsid w:val="00253245"/>
    <w:rsid w:val="006C004E"/>
    <w:rsid w:val="006E0A1F"/>
    <w:rsid w:val="00755F08"/>
    <w:rsid w:val="00DA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4F04B9"/>
  <w15:chartTrackingRefBased/>
  <w15:docId w15:val="{4894D0E4-2553-49B3-A160-B14B70C4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1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21CA"/>
  </w:style>
  <w:style w:type="paragraph" w:styleId="Piedepgina">
    <w:name w:val="footer"/>
    <w:basedOn w:val="Normal"/>
    <w:link w:val="PiedepginaCar"/>
    <w:uiPriority w:val="99"/>
    <w:unhideWhenUsed/>
    <w:rsid w:val="002421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1CA"/>
  </w:style>
  <w:style w:type="paragraph" w:styleId="HTMLconformatoprevio">
    <w:name w:val="HTML Preformatted"/>
    <w:basedOn w:val="Normal"/>
    <w:link w:val="HTMLconformatoprevioCar"/>
    <w:rsid w:val="002421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conformatoprevioCar">
    <w:name w:val="HTML con formato previo Car"/>
    <w:basedOn w:val="Fuentedeprrafopredeter"/>
    <w:link w:val="HTMLconformatoprevio"/>
    <w:rsid w:val="002421CA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Tablaconcuadrcula">
    <w:name w:val="Table Grid"/>
    <w:basedOn w:val="Tablanormal"/>
    <w:uiPriority w:val="39"/>
    <w:rsid w:val="00242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2421C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55F08"/>
    <w:pPr>
      <w:ind w:left="708"/>
    </w:pPr>
  </w:style>
  <w:style w:type="paragraph" w:styleId="Textoindependiente">
    <w:name w:val="Body Text"/>
    <w:basedOn w:val="Normal"/>
    <w:link w:val="TextoindependienteCar"/>
    <w:rsid w:val="00253245"/>
    <w:pPr>
      <w:tabs>
        <w:tab w:val="left" w:pos="289"/>
        <w:tab w:val="left" w:pos="7277"/>
        <w:tab w:val="left" w:pos="8605"/>
        <w:tab w:val="left" w:pos="8984"/>
        <w:tab w:val="left" w:pos="11235"/>
      </w:tabs>
      <w:jc w:val="both"/>
    </w:pPr>
    <w:rPr>
      <w:rFonts w:ascii="Verdana" w:hAnsi="Verdana"/>
      <w:color w:val="000000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253245"/>
    <w:rPr>
      <w:rFonts w:ascii="Verdana" w:eastAsia="Times New Roman" w:hAnsi="Verdana" w:cs="Times New Roman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cretariageneral.ugr.es/pages/proteccion_datos/leyendas-informativas/_img/cooperacionyvoluntariad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Granada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Dominguez Font</dc:creator>
  <cp:keywords/>
  <dc:description/>
  <cp:lastModifiedBy>Xenia Dominguez Font</cp:lastModifiedBy>
  <cp:revision>3</cp:revision>
  <cp:lastPrinted>2022-02-04T12:49:00Z</cp:lastPrinted>
  <dcterms:created xsi:type="dcterms:W3CDTF">2022-02-04T12:49:00Z</dcterms:created>
  <dcterms:modified xsi:type="dcterms:W3CDTF">2022-02-07T11:45:00Z</dcterms:modified>
</cp:coreProperties>
</file>